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D6E7B" w14:textId="5814F697" w:rsidR="00274B84" w:rsidRDefault="00214E63" w:rsidP="00274B84">
      <w:pPr>
        <w:pStyle w:val="a3"/>
        <w:numPr>
          <w:ilvl w:val="0"/>
          <w:numId w:val="1"/>
        </w:numPr>
        <w:ind w:leftChars="0"/>
      </w:pPr>
      <w:r>
        <w:t>“</w:t>
      </w:r>
      <w:proofErr w:type="spellStart"/>
      <w:r w:rsidR="00274B84">
        <w:t>main_steadystate.m</w:t>
      </w:r>
      <w:proofErr w:type="spellEnd"/>
      <w:r>
        <w:t>”</w:t>
      </w:r>
    </w:p>
    <w:p w14:paraId="170462B7" w14:textId="2B2716B0" w:rsidR="00274B84" w:rsidRDefault="00274B84" w:rsidP="00274B84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M</w:t>
      </w:r>
      <w:r>
        <w:t xml:space="preserve">ain code for calculating real growth </w:t>
      </w:r>
      <w:r w:rsidR="00E80DC3">
        <w:t xml:space="preserve">(g) </w:t>
      </w:r>
      <w:r>
        <w:t>and welfare by changing nominal growth</w:t>
      </w:r>
      <w:r w:rsidR="00E80DC3">
        <w:t xml:space="preserve"> (n)</w:t>
      </w:r>
    </w:p>
    <w:p w14:paraId="1E4BCE0A" w14:textId="5D22C058" w:rsidR="00274B84" w:rsidRDefault="008F69DE" w:rsidP="00274B84">
      <w:pPr>
        <w:pStyle w:val="a3"/>
        <w:numPr>
          <w:ilvl w:val="1"/>
          <w:numId w:val="1"/>
        </w:numPr>
        <w:ind w:leftChars="0"/>
      </w:pPr>
      <w:r>
        <w:t>Use</w:t>
      </w:r>
      <w:r w:rsidR="00274B84">
        <w:t xml:space="preserve"> </w:t>
      </w:r>
      <w:proofErr w:type="spellStart"/>
      <w:r w:rsidR="00274B84">
        <w:t>calibratin_japan.mat</w:t>
      </w:r>
      <w:proofErr w:type="spellEnd"/>
      <w:r>
        <w:t xml:space="preserve"> </w:t>
      </w:r>
      <w:r w:rsidR="004163F8">
        <w:t xml:space="preserve">(or </w:t>
      </w:r>
      <w:proofErr w:type="spellStart"/>
      <w:r w:rsidR="004163F8">
        <w:t>calibration_denmark.mat</w:t>
      </w:r>
      <w:proofErr w:type="spellEnd"/>
      <w:r w:rsidR="004163F8">
        <w:t xml:space="preserve">) </w:t>
      </w:r>
      <w:r>
        <w:t>for calibrated parameters</w:t>
      </w:r>
    </w:p>
    <w:p w14:paraId="20EB5911" w14:textId="77777777" w:rsidR="00E80DC3" w:rsidRDefault="00E80DC3" w:rsidP="00E80DC3">
      <w:pPr>
        <w:pStyle w:val="a3"/>
        <w:ind w:leftChars="0" w:left="420"/>
        <w:rPr>
          <w:rFonts w:hint="eastAsia"/>
        </w:rPr>
      </w:pPr>
    </w:p>
    <w:p w14:paraId="63C91165" w14:textId="0A64B062" w:rsidR="00E80DC3" w:rsidRDefault="00214E63" w:rsidP="00E80DC3">
      <w:pPr>
        <w:pStyle w:val="a3"/>
        <w:numPr>
          <w:ilvl w:val="0"/>
          <w:numId w:val="1"/>
        </w:numPr>
        <w:ind w:leftChars="0"/>
      </w:pPr>
      <w:r>
        <w:t>“</w:t>
      </w:r>
      <w:proofErr w:type="spellStart"/>
      <w:r>
        <w:t>r</w:t>
      </w:r>
      <w:r w:rsidR="00E80DC3">
        <w:t>elation_g_optimal</w:t>
      </w:r>
      <w:r w:rsidR="00E80DC3">
        <w:t>.m</w:t>
      </w:r>
      <w:proofErr w:type="spellEnd"/>
      <w:r>
        <w:t>”</w:t>
      </w:r>
    </w:p>
    <w:p w14:paraId="16C5A512" w14:textId="1D573B7A" w:rsidR="00E80DC3" w:rsidRDefault="00E80DC3" w:rsidP="00E80DC3">
      <w:pPr>
        <w:pStyle w:val="a3"/>
        <w:numPr>
          <w:ilvl w:val="1"/>
          <w:numId w:val="1"/>
        </w:numPr>
        <w:ind w:leftChars="0"/>
      </w:pPr>
      <w:r>
        <w:t>Examine relationship between real growth rate (g) and optimal nominal</w:t>
      </w:r>
      <w:r>
        <w:t xml:space="preserve"> g</w:t>
      </w:r>
      <w:r>
        <w:t>rowth (n) by changing some parameters associated with</w:t>
      </w:r>
      <w:r>
        <w:t xml:space="preserve"> </w:t>
      </w:r>
      <w:r>
        <w:t>fundamentals, specifically, h</w:t>
      </w:r>
      <w:r>
        <w:t>.</w:t>
      </w:r>
    </w:p>
    <w:p w14:paraId="001549F0" w14:textId="77777777" w:rsidR="00274B84" w:rsidRPr="00E80DC3" w:rsidRDefault="00274B84" w:rsidP="00274B84">
      <w:pPr>
        <w:pStyle w:val="a3"/>
        <w:ind w:leftChars="0" w:left="420"/>
        <w:rPr>
          <w:rFonts w:hint="eastAsia"/>
        </w:rPr>
      </w:pPr>
    </w:p>
    <w:p w14:paraId="33DAECBD" w14:textId="32EE2EAB" w:rsidR="00B77D29" w:rsidRDefault="00214E63" w:rsidP="00B10822">
      <w:pPr>
        <w:pStyle w:val="a3"/>
        <w:numPr>
          <w:ilvl w:val="0"/>
          <w:numId w:val="1"/>
        </w:numPr>
        <w:ind w:leftChars="0"/>
      </w:pPr>
      <w:r>
        <w:t>“</w:t>
      </w:r>
      <w:proofErr w:type="spellStart"/>
      <w:r w:rsidR="00274B84">
        <w:t>m</w:t>
      </w:r>
      <w:r w:rsidR="00B10822">
        <w:t>ain_calibration.m</w:t>
      </w:r>
      <w:proofErr w:type="spellEnd"/>
      <w:r>
        <w:t>”</w:t>
      </w:r>
    </w:p>
    <w:p w14:paraId="5550AC06" w14:textId="72198C3F" w:rsidR="00B10822" w:rsidRDefault="00855453" w:rsidP="00B10822">
      <w:pPr>
        <w:pStyle w:val="a3"/>
        <w:numPr>
          <w:ilvl w:val="1"/>
          <w:numId w:val="1"/>
        </w:numPr>
        <w:ind w:leftChars="0"/>
      </w:pPr>
      <w:r>
        <w:t>code</w:t>
      </w:r>
      <w:r w:rsidR="00274B84">
        <w:t xml:space="preserve"> for calibration</w:t>
      </w:r>
    </w:p>
    <w:p w14:paraId="2A7CF804" w14:textId="15DDE6F9" w:rsidR="00B10822" w:rsidRDefault="00855453" w:rsidP="00B10822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O</w:t>
      </w:r>
      <w:r>
        <w:t>utput saved as</w:t>
      </w:r>
      <w:r>
        <w:rPr>
          <w:rFonts w:hint="eastAsia"/>
        </w:rPr>
        <w:t xml:space="preserve"> </w:t>
      </w:r>
      <w:r w:rsidR="00B10822">
        <w:rPr>
          <w:rFonts w:hint="eastAsia"/>
        </w:rPr>
        <w:t>m</w:t>
      </w:r>
      <w:r w:rsidR="00B10822">
        <w:t>oments</w:t>
      </w:r>
    </w:p>
    <w:p w14:paraId="1ADC2693" w14:textId="292091AA" w:rsidR="00B10822" w:rsidRDefault="00855453" w:rsidP="00B10822">
      <w:pPr>
        <w:pStyle w:val="a3"/>
        <w:numPr>
          <w:ilvl w:val="1"/>
          <w:numId w:val="1"/>
        </w:numPr>
        <w:ind w:leftChars="0"/>
      </w:pPr>
      <w:r>
        <w:t>Use “</w:t>
      </w:r>
      <w:proofErr w:type="spellStart"/>
      <w:r>
        <w:t>f</w:t>
      </w:r>
      <w:r w:rsidR="00B10822">
        <w:t>unc_momoments.m</w:t>
      </w:r>
      <w:proofErr w:type="spellEnd"/>
      <w:r>
        <w:t>”</w:t>
      </w:r>
    </w:p>
    <w:sectPr w:rsidR="00B1082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725B0F"/>
    <w:multiLevelType w:val="hybridMultilevel"/>
    <w:tmpl w:val="37ECD8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D29"/>
    <w:rsid w:val="00214E63"/>
    <w:rsid w:val="00274B84"/>
    <w:rsid w:val="004163F8"/>
    <w:rsid w:val="00855453"/>
    <w:rsid w:val="008F69DE"/>
    <w:rsid w:val="00B10822"/>
    <w:rsid w:val="00B77D29"/>
    <w:rsid w:val="00E80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69B9B"/>
  <w15:chartTrackingRefBased/>
  <w15:docId w15:val="{94C09E7D-B24F-49D2-B8ED-0BB31887D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082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68</Words>
  <Characters>388</Characters>
  <Application>Microsoft Office Word</Application>
  <DocSecurity>0</DocSecurity>
  <Lines>3</Lines>
  <Paragraphs>1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Kozo Ueda</dc:creator>
  <cp:keywords/>
  <dc:description/>
  <cp:lastModifiedBy>Ueda Kozo</cp:lastModifiedBy>
  <cp:revision>8</cp:revision>
  <dcterms:created xsi:type="dcterms:W3CDTF">2019-07-27T17:44:00Z</dcterms:created>
  <dcterms:modified xsi:type="dcterms:W3CDTF">2021-10-20T06:26:00Z</dcterms:modified>
</cp:coreProperties>
</file>